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C6B" w:rsidRDefault="00A62C6B" w:rsidP="00A62C6B">
      <w:pPr>
        <w:ind w:leftChars="-513" w:left="31680" w:rightChars="-587" w:right="31680" w:hangingChars="171" w:firstLine="31680"/>
      </w:pPr>
    </w:p>
    <w:tbl>
      <w:tblPr>
        <w:tblpPr w:leftFromText="180" w:rightFromText="180" w:vertAnchor="page" w:horzAnchor="margin" w:tblpXSpec="center" w:tblpY="25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160"/>
        <w:gridCol w:w="6948"/>
      </w:tblGrid>
      <w:tr w:rsidR="00A62C6B">
        <w:trPr>
          <w:trHeight w:val="624"/>
        </w:trPr>
        <w:tc>
          <w:tcPr>
            <w:tcW w:w="1260" w:type="dxa"/>
            <w:vAlign w:val="center"/>
          </w:tcPr>
          <w:p w:rsidR="00A62C6B" w:rsidRDefault="00A62C6B">
            <w:pPr>
              <w:jc w:val="center"/>
            </w:pPr>
            <w:r>
              <w:rPr>
                <w:rFonts w:cs="宋体" w:hint="eastAsia"/>
              </w:rPr>
              <w:t>项目</w:t>
            </w:r>
          </w:p>
        </w:tc>
        <w:tc>
          <w:tcPr>
            <w:tcW w:w="2160" w:type="dxa"/>
            <w:vAlign w:val="center"/>
          </w:tcPr>
          <w:p w:rsidR="00A62C6B" w:rsidRDefault="00A62C6B">
            <w:pPr>
              <w:jc w:val="center"/>
            </w:pPr>
            <w:r>
              <w:rPr>
                <w:rFonts w:cs="宋体" w:hint="eastAsia"/>
              </w:rPr>
              <w:t>科目</w:t>
            </w:r>
          </w:p>
        </w:tc>
        <w:tc>
          <w:tcPr>
            <w:tcW w:w="6948" w:type="dxa"/>
            <w:vAlign w:val="center"/>
          </w:tcPr>
          <w:p w:rsidR="00A62C6B" w:rsidRDefault="00A62C6B">
            <w:pPr>
              <w:jc w:val="center"/>
            </w:pPr>
            <w:r>
              <w:rPr>
                <w:rFonts w:cs="宋体" w:hint="eastAsia"/>
              </w:rPr>
              <w:t>详细内容</w:t>
            </w:r>
          </w:p>
        </w:tc>
      </w:tr>
      <w:tr w:rsidR="00A62C6B">
        <w:trPr>
          <w:trHeight w:val="624"/>
        </w:trPr>
        <w:tc>
          <w:tcPr>
            <w:tcW w:w="1260" w:type="dxa"/>
            <w:vMerge w:val="restart"/>
            <w:vAlign w:val="center"/>
          </w:tcPr>
          <w:p w:rsidR="00A62C6B" w:rsidRDefault="00A62C6B">
            <w:pPr>
              <w:jc w:val="center"/>
            </w:pPr>
            <w:r>
              <w:rPr>
                <w:rFonts w:cs="宋体" w:hint="eastAsia"/>
              </w:rPr>
              <w:t>一、德</w:t>
            </w:r>
          </w:p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社会公益活动</w:t>
            </w:r>
          </w:p>
        </w:tc>
        <w:tc>
          <w:tcPr>
            <w:tcW w:w="6948" w:type="dxa"/>
          </w:tcPr>
          <w:p w:rsidR="00A62C6B" w:rsidRDefault="00A62C6B" w:rsidP="00685727"/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志愿活动</w:t>
            </w:r>
          </w:p>
        </w:tc>
        <w:tc>
          <w:tcPr>
            <w:tcW w:w="6948" w:type="dxa"/>
          </w:tcPr>
          <w:p w:rsidR="00A62C6B" w:rsidRDefault="00A62C6B">
            <w:r>
              <w:rPr>
                <w:rFonts w:cs="宋体" w:hint="eastAsia"/>
              </w:rPr>
              <w:t>参与十里堡老年活动中心组织的慰问活动；爱十里堡社区的孤寡老人，帮他们打扫室内卫生</w:t>
            </w:r>
          </w:p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积极参加集体活动</w:t>
            </w:r>
          </w:p>
        </w:tc>
        <w:tc>
          <w:tcPr>
            <w:tcW w:w="6948" w:type="dxa"/>
          </w:tcPr>
          <w:p w:rsidR="00A62C6B" w:rsidRDefault="00A62C6B">
            <w:r>
              <w:t>5</w:t>
            </w:r>
            <w:r>
              <w:rPr>
                <w:rFonts w:cs="宋体" w:hint="eastAsia"/>
              </w:rPr>
              <w:t>月</w:t>
            </w:r>
            <w:r>
              <w:t>2</w:t>
            </w:r>
            <w:r>
              <w:rPr>
                <w:rFonts w:cs="宋体" w:hint="eastAsia"/>
              </w:rPr>
              <w:t>日学生党员读书时间主题教育活动动员大会；经济文化节论文征集活动；参与经济学院职业发展交流会。</w:t>
            </w:r>
          </w:p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其他先进事迹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 w:val="restart"/>
            <w:vAlign w:val="center"/>
          </w:tcPr>
          <w:p w:rsidR="00A62C6B" w:rsidRDefault="00A62C6B">
            <w:pPr>
              <w:jc w:val="center"/>
            </w:pPr>
            <w:r>
              <w:rPr>
                <w:rFonts w:cs="宋体" w:hint="eastAsia"/>
              </w:rPr>
              <w:t>二、智</w:t>
            </w:r>
          </w:p>
        </w:tc>
        <w:tc>
          <w:tcPr>
            <w:tcW w:w="2160" w:type="dxa"/>
          </w:tcPr>
          <w:p w:rsidR="00A62C6B" w:rsidRDefault="00A62C6B">
            <w:r>
              <w:t>80</w:t>
            </w:r>
            <w:r>
              <w:rPr>
                <w:rFonts w:cs="宋体" w:hint="eastAsia"/>
              </w:rPr>
              <w:t>分以上占</w:t>
            </w:r>
            <w:r>
              <w:t>20%-30%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t>80</w:t>
            </w:r>
            <w:r>
              <w:rPr>
                <w:rFonts w:cs="宋体" w:hint="eastAsia"/>
              </w:rPr>
              <w:t>分以上占</w:t>
            </w:r>
            <w:r>
              <w:t>30%-40%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t>80</w:t>
            </w:r>
            <w:r>
              <w:rPr>
                <w:rFonts w:cs="宋体" w:hint="eastAsia"/>
              </w:rPr>
              <w:t>分以上占</w:t>
            </w:r>
            <w:r>
              <w:t>40%-50%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t>80</w:t>
            </w:r>
            <w:r>
              <w:rPr>
                <w:rFonts w:cs="宋体" w:hint="eastAsia"/>
              </w:rPr>
              <w:t>分以上占</w:t>
            </w:r>
            <w:r>
              <w:t>50%</w:t>
            </w:r>
            <w:r>
              <w:rPr>
                <w:rFonts w:cs="宋体" w:hint="eastAsia"/>
              </w:rPr>
              <w:t>以上</w:t>
            </w:r>
          </w:p>
        </w:tc>
        <w:tc>
          <w:tcPr>
            <w:tcW w:w="6948" w:type="dxa"/>
          </w:tcPr>
          <w:p w:rsidR="00A62C6B" w:rsidRDefault="00A62C6B" w:rsidP="00A62C6B">
            <w:pPr>
              <w:ind w:firstLineChars="50" w:firstLine="31680"/>
            </w:pPr>
            <w:r>
              <w:t>91.67%</w:t>
            </w:r>
          </w:p>
        </w:tc>
      </w:tr>
      <w:tr w:rsidR="00A62C6B">
        <w:trPr>
          <w:trHeight w:val="624"/>
        </w:trPr>
        <w:tc>
          <w:tcPr>
            <w:tcW w:w="1260" w:type="dxa"/>
            <w:vMerge w:val="restart"/>
            <w:vAlign w:val="center"/>
          </w:tcPr>
          <w:p w:rsidR="00A62C6B" w:rsidRDefault="00A62C6B">
            <w:pPr>
              <w:jc w:val="center"/>
            </w:pPr>
            <w:r>
              <w:rPr>
                <w:rFonts w:cs="宋体" w:hint="eastAsia"/>
              </w:rPr>
              <w:t>三、体美</w:t>
            </w:r>
          </w:p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体测合格</w:t>
            </w:r>
          </w:p>
        </w:tc>
        <w:tc>
          <w:tcPr>
            <w:tcW w:w="6948" w:type="dxa"/>
          </w:tcPr>
          <w:p w:rsidR="00A62C6B" w:rsidRDefault="00A62C6B" w:rsidP="00B43F98">
            <w:r>
              <w:rPr>
                <w:rFonts w:cs="宋体" w:hint="eastAsia"/>
              </w:rPr>
              <w:t>合格</w:t>
            </w:r>
            <w:r>
              <w:t xml:space="preserve"> 82</w:t>
            </w:r>
            <w:r>
              <w:rPr>
                <w:rFonts w:cs="宋体" w:hint="eastAsia"/>
              </w:rPr>
              <w:t>分</w:t>
            </w:r>
          </w:p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校内运动会获奖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宿舍评比获奖</w:t>
            </w:r>
          </w:p>
        </w:tc>
        <w:tc>
          <w:tcPr>
            <w:tcW w:w="6948" w:type="dxa"/>
          </w:tcPr>
          <w:p w:rsidR="00A62C6B" w:rsidRDefault="00A62C6B">
            <w:r>
              <w:rPr>
                <w:rFonts w:cs="宋体" w:hint="eastAsia"/>
              </w:rPr>
              <w:t>爱心宿舍，捐助贫困儿童衣服。</w:t>
            </w:r>
          </w:p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文艺活动获奖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 w:val="restart"/>
            <w:vAlign w:val="center"/>
          </w:tcPr>
          <w:p w:rsidR="00A62C6B" w:rsidRDefault="00A62C6B">
            <w:pPr>
              <w:jc w:val="center"/>
            </w:pPr>
            <w:r>
              <w:rPr>
                <w:rFonts w:cs="宋体" w:hint="eastAsia"/>
              </w:rPr>
              <w:t>四、创新精神</w:t>
            </w:r>
          </w:p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获社会认可资格</w:t>
            </w:r>
          </w:p>
        </w:tc>
        <w:tc>
          <w:tcPr>
            <w:tcW w:w="6948" w:type="dxa"/>
          </w:tcPr>
          <w:p w:rsidR="00A62C6B" w:rsidRDefault="00A62C6B">
            <w:r>
              <w:rPr>
                <w:rFonts w:cs="宋体" w:hint="eastAsia"/>
              </w:rPr>
              <w:t>会计从业资格证；全国计算机等级证书；英语四级证书；</w:t>
            </w:r>
          </w:p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参加第二课堂获奖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选修辅修专业</w:t>
            </w:r>
          </w:p>
        </w:tc>
        <w:tc>
          <w:tcPr>
            <w:tcW w:w="6948" w:type="dxa"/>
          </w:tcPr>
          <w:p w:rsidR="00A62C6B" w:rsidRDefault="00A62C6B">
            <w:r>
              <w:rPr>
                <w:rFonts w:cs="宋体" w:hint="eastAsia"/>
              </w:rPr>
              <w:t>会计辅修</w:t>
            </w:r>
          </w:p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参与科研活动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 w:val="restart"/>
            <w:vAlign w:val="center"/>
          </w:tcPr>
          <w:p w:rsidR="00A62C6B" w:rsidRDefault="00A62C6B">
            <w:pPr>
              <w:jc w:val="center"/>
            </w:pPr>
            <w:r>
              <w:rPr>
                <w:rFonts w:cs="宋体" w:hint="eastAsia"/>
              </w:rPr>
              <w:t>五、其他情况</w:t>
            </w:r>
          </w:p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学生干部</w:t>
            </w:r>
          </w:p>
        </w:tc>
        <w:tc>
          <w:tcPr>
            <w:tcW w:w="6948" w:type="dxa"/>
          </w:tcPr>
          <w:p w:rsidR="00A62C6B" w:rsidRDefault="00A62C6B"/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奖学金</w:t>
            </w:r>
          </w:p>
        </w:tc>
        <w:tc>
          <w:tcPr>
            <w:tcW w:w="6948" w:type="dxa"/>
          </w:tcPr>
          <w:p w:rsidR="00A62C6B" w:rsidRDefault="00A62C6B">
            <w:r>
              <w:rPr>
                <w:rFonts w:cs="宋体" w:hint="eastAsia"/>
              </w:rPr>
              <w:t>经济学院三好学生</w:t>
            </w:r>
          </w:p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院（系）级优秀奖励</w:t>
            </w:r>
          </w:p>
        </w:tc>
        <w:tc>
          <w:tcPr>
            <w:tcW w:w="6948" w:type="dxa"/>
          </w:tcPr>
          <w:p w:rsidR="00A62C6B" w:rsidRDefault="00A62C6B">
            <w:r>
              <w:rPr>
                <w:rFonts w:cs="宋体" w:hint="eastAsia"/>
              </w:rPr>
              <w:t>经济学院三好学生</w:t>
            </w:r>
          </w:p>
        </w:tc>
      </w:tr>
      <w:tr w:rsidR="00A62C6B">
        <w:trPr>
          <w:trHeight w:val="624"/>
        </w:trPr>
        <w:tc>
          <w:tcPr>
            <w:tcW w:w="1260" w:type="dxa"/>
            <w:vMerge/>
          </w:tcPr>
          <w:p w:rsidR="00A62C6B" w:rsidRDefault="00A62C6B"/>
        </w:tc>
        <w:tc>
          <w:tcPr>
            <w:tcW w:w="2160" w:type="dxa"/>
          </w:tcPr>
          <w:p w:rsidR="00A62C6B" w:rsidRDefault="00A62C6B">
            <w:r>
              <w:rPr>
                <w:rFonts w:cs="宋体" w:hint="eastAsia"/>
              </w:rPr>
              <w:t>校级以上优秀奖励</w:t>
            </w:r>
          </w:p>
        </w:tc>
        <w:tc>
          <w:tcPr>
            <w:tcW w:w="6948" w:type="dxa"/>
          </w:tcPr>
          <w:p w:rsidR="00A62C6B" w:rsidRDefault="00A62C6B"/>
        </w:tc>
      </w:tr>
    </w:tbl>
    <w:p w:rsidR="00A62C6B" w:rsidRDefault="00A62C6B" w:rsidP="00A62C6B">
      <w:pPr>
        <w:ind w:rightChars="-244" w:right="316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2012</w:t>
      </w:r>
      <w:r>
        <w:rPr>
          <w:rFonts w:cs="宋体" w:hint="eastAsia"/>
          <w:b/>
          <w:bCs/>
          <w:sz w:val="32"/>
          <w:szCs w:val="32"/>
        </w:rPr>
        <w:t>学年党员述责测评表</w:t>
      </w:r>
    </w:p>
    <w:p w:rsidR="00A62C6B" w:rsidRDefault="00A62C6B" w:rsidP="00BE3CD2">
      <w:pPr>
        <w:ind w:rightChars="-244" w:right="31680"/>
        <w:rPr>
          <w:b/>
          <w:bCs/>
          <w:sz w:val="24"/>
          <w:szCs w:val="24"/>
        </w:rPr>
      </w:pPr>
    </w:p>
    <w:sectPr w:rsidR="00A62C6B" w:rsidSect="003544A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C6B" w:rsidRDefault="00A62C6B" w:rsidP="009820D6">
      <w:r>
        <w:separator/>
      </w:r>
    </w:p>
  </w:endnote>
  <w:endnote w:type="continuationSeparator" w:id="1">
    <w:p w:rsidR="00A62C6B" w:rsidRDefault="00A62C6B" w:rsidP="00982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C6B" w:rsidRDefault="00A62C6B" w:rsidP="009820D6">
      <w:r>
        <w:separator/>
      </w:r>
    </w:p>
  </w:footnote>
  <w:footnote w:type="continuationSeparator" w:id="1">
    <w:p w:rsidR="00A62C6B" w:rsidRDefault="00A62C6B" w:rsidP="009820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11B4"/>
    <w:rsid w:val="00172A27"/>
    <w:rsid w:val="001B4A60"/>
    <w:rsid w:val="00211A20"/>
    <w:rsid w:val="003544AA"/>
    <w:rsid w:val="00685727"/>
    <w:rsid w:val="007F7253"/>
    <w:rsid w:val="009820D6"/>
    <w:rsid w:val="0098419A"/>
    <w:rsid w:val="00A0169C"/>
    <w:rsid w:val="00A62C6B"/>
    <w:rsid w:val="00B43F98"/>
    <w:rsid w:val="00B66127"/>
    <w:rsid w:val="00BE3CD2"/>
    <w:rsid w:val="00C671BE"/>
    <w:rsid w:val="00E21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4AA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820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20D6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820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20D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67</Words>
  <Characters>386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</dc:title>
  <dc:subject/>
  <dc:creator>toshiba</dc:creator>
  <cp:keywords/>
  <dc:description/>
  <cp:lastModifiedBy>Lenovo User</cp:lastModifiedBy>
  <cp:revision>4</cp:revision>
  <dcterms:created xsi:type="dcterms:W3CDTF">2013-04-13T14:50:00Z</dcterms:created>
  <dcterms:modified xsi:type="dcterms:W3CDTF">2012-04-15T07:28:00Z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2052-8.1.0.3405</vt:lpwstr>
  </property>
</Properties>
</file>